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8780" w:type="dxa"/>
        <w:tblLook w:val="04A0" w:firstRow="1" w:lastRow="0" w:firstColumn="1" w:lastColumn="0" w:noHBand="0" w:noVBand="1"/>
      </w:tblPr>
      <w:tblGrid>
        <w:gridCol w:w="1413"/>
        <w:gridCol w:w="1559"/>
        <w:gridCol w:w="1705"/>
        <w:gridCol w:w="2708"/>
        <w:gridCol w:w="1395"/>
      </w:tblGrid>
      <w:tr>
        <w:trPr>
          <w:trHeight w:val="600" w:hRule="atLeast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E12"/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36"/>
                <w:szCs w:val="36"/>
              </w:rPr>
              <w:t>食品学院小班辩论赛报名表</w:t>
            </w:r>
            <w:r>
              <w:rPr>
                <w:rFonts w:ascii="等线" w:cs="宋体" w:eastAsia="等线" w:hAnsi="等线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bookmarkEnd w:id="0"/>
          </w:p>
        </w:tc>
      </w:tr>
      <w:tr>
        <w:tblPrEx/>
        <w:trPr>
          <w:trHeight w:val="600" w:hRule="atLeast"/>
        </w:trPr>
        <w:tc>
          <w:tcPr>
            <w:tcW w:w="8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4"/>
                <w:szCs w:val="24"/>
              </w:rPr>
              <w:t>专业班级：</w:t>
            </w:r>
          </w:p>
        </w:tc>
      </w:tr>
      <w:tr>
        <w:tblPrEx/>
        <w:trPr>
          <w:trHeight w:val="600" w:hRule="atLeas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/>
        <w:trPr>
          <w:trHeight w:val="600" w:hRule="atLeas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600" w:hRule="atLeas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600" w:hRule="atLeas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600" w:hRule="atLeas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600" w:hRule="atLeas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600" w:hRule="atLeas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600" w:hRule="atLeas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600" w:hRule="atLeas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600" w:hRule="atLeast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  <w:bookmarkStart w:id="1" w:name="_GoBack"/>
          <w:bookmarkEnd w:id="1"/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cs="宋体" w:eastAsia="等线" w:hAnsi="等线" w:hint="eastAsia"/>
                <w:color w:val="000000"/>
                <w:kern w:val="0"/>
                <w:sz w:val="22"/>
              </w:rPr>
              <w:t>　</w:t>
            </w:r>
          </w:p>
        </w:tc>
      </w:tr>
      <w:tr>
        <w:tblPrEx/>
        <w:trPr>
          <w:trHeight w:val="60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pStyle w:val="style0"/>
              <w:widowControl/>
              <w:jc w:val="center"/>
              <w:rPr>
                <w:rFonts w:ascii="等线" w:cs="宋体" w:eastAsia="等线" w:hAnsi="等线"/>
                <w:color w:val="000000"/>
                <w:kern w:val="0"/>
                <w:sz w:val="22"/>
              </w:rPr>
            </w:pPr>
          </w:p>
        </w:tc>
      </w:tr>
    </w:tbl>
    <w:p>
      <w:pPr>
        <w:pStyle w:val="style0"/>
        <w:rPr/>
      </w:pPr>
      <w:r>
        <w:t>备注</w:t>
      </w:r>
      <w:r>
        <w:t>:</w:t>
      </w:r>
      <w:r>
        <w:t>负责人需要从参赛人员中选出。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55</Words>
  <Pages>1</Pages>
  <Characters>55</Characters>
  <Application>WPS Office</Application>
  <DocSecurity>0</DocSecurity>
  <Paragraphs>67</Paragraphs>
  <ScaleCrop>false</ScaleCrop>
  <LinksUpToDate>false</LinksUpToDate>
  <CharactersWithSpaces>69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2017-11-05T14:50:00Z</dcterms:created>
  <dc:creator>王爱华</dc:creator>
  <lastModifiedBy>vivo X9L</lastModifiedBy>
  <dcterms:modified xsi:type="dcterms:W3CDTF">2018-11-01T11:16:09Z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